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1F2B9F" w:rsidRPr="001056AF" w:rsidRDefault="009654A4" w:rsidP="00447E92">
      <w:pPr>
        <w:pStyle w:val="ConsPlusNormal"/>
        <w:ind w:firstLine="708"/>
        <w:jc w:val="both"/>
        <w:rPr>
          <w:sz w:val="28"/>
          <w:szCs w:val="28"/>
        </w:rPr>
      </w:pPr>
      <w:r w:rsidRPr="00360C89">
        <w:rPr>
          <w:sz w:val="28"/>
          <w:szCs w:val="28"/>
        </w:rPr>
        <w:t xml:space="preserve">1) </w:t>
      </w:r>
      <w:r w:rsidR="003A669B" w:rsidRPr="003A669B">
        <w:rPr>
          <w:sz w:val="28"/>
          <w:szCs w:val="28"/>
        </w:rPr>
        <w:t>земель, расположенных в кадастровом квартале</w:t>
      </w:r>
      <w:r w:rsidR="00447E92">
        <w:rPr>
          <w:sz w:val="28"/>
          <w:szCs w:val="28"/>
        </w:rPr>
        <w:t xml:space="preserve"> </w:t>
      </w:r>
      <w:r w:rsidR="003A669B" w:rsidRPr="003A669B">
        <w:rPr>
          <w:sz w:val="28"/>
          <w:szCs w:val="28"/>
        </w:rPr>
        <w:t xml:space="preserve"> 11:04:0401001</w:t>
      </w:r>
      <w:r w:rsidR="00447E92">
        <w:rPr>
          <w:sz w:val="28"/>
          <w:szCs w:val="28"/>
        </w:rPr>
        <w:t xml:space="preserve"> </w:t>
      </w:r>
      <w:r w:rsidRPr="00360C89">
        <w:rPr>
          <w:sz w:val="28"/>
          <w:szCs w:val="28"/>
        </w:rPr>
        <w:t xml:space="preserve">и земельных участков с </w:t>
      </w:r>
      <w:r w:rsidRPr="003A669B">
        <w:rPr>
          <w:sz w:val="28"/>
          <w:szCs w:val="28"/>
        </w:rPr>
        <w:t xml:space="preserve">кадастровыми номерами </w:t>
      </w:r>
      <w:r w:rsidR="003A669B" w:rsidRPr="003A669B">
        <w:rPr>
          <w:sz w:val="28"/>
          <w:szCs w:val="28"/>
        </w:rPr>
        <w:t>11:04:0401001:9440</w:t>
      </w:r>
      <w:r w:rsidR="00447E92" w:rsidRPr="003A669B">
        <w:rPr>
          <w:sz w:val="28"/>
          <w:szCs w:val="28"/>
        </w:rPr>
        <w:t xml:space="preserve">, </w:t>
      </w:r>
      <w:r w:rsidR="003A669B" w:rsidRPr="003A669B">
        <w:rPr>
          <w:sz w:val="28"/>
          <w:szCs w:val="28"/>
        </w:rPr>
        <w:t>11:04:0401001:6986</w:t>
      </w:r>
      <w:r w:rsidR="00447E92" w:rsidRPr="003A669B">
        <w:rPr>
          <w:sz w:val="28"/>
          <w:szCs w:val="28"/>
        </w:rPr>
        <w:t xml:space="preserve">, </w:t>
      </w:r>
      <w:r w:rsidRPr="003A669B">
        <w:rPr>
          <w:sz w:val="28"/>
          <w:szCs w:val="28"/>
        </w:rPr>
        <w:t>общей</w:t>
      </w:r>
      <w:r w:rsidRPr="0098655A">
        <w:rPr>
          <w:sz w:val="28"/>
          <w:szCs w:val="28"/>
        </w:rPr>
        <w:t xml:space="preserve"> площадью </w:t>
      </w:r>
      <w:r w:rsidR="00275CA4">
        <w:rPr>
          <w:sz w:val="28"/>
          <w:szCs w:val="28"/>
        </w:rPr>
        <w:t>245</w:t>
      </w:r>
      <w:r w:rsidRPr="0098655A">
        <w:rPr>
          <w:sz w:val="28"/>
          <w:szCs w:val="28"/>
        </w:rPr>
        <w:t xml:space="preserve"> кв. м (объект</w:t>
      </w:r>
      <w:r w:rsidRPr="00360C89">
        <w:rPr>
          <w:sz w:val="28"/>
          <w:szCs w:val="28"/>
        </w:rPr>
        <w:t xml:space="preserve"> электросетевого хозяйства</w:t>
      </w:r>
      <w:r w:rsidR="00764864">
        <w:rPr>
          <w:sz w:val="28"/>
          <w:szCs w:val="28"/>
        </w:rPr>
        <w:t>:</w:t>
      </w:r>
      <w:r w:rsidR="00447E92">
        <w:rPr>
          <w:sz w:val="28"/>
          <w:szCs w:val="28"/>
        </w:rPr>
        <w:t xml:space="preserve"> </w:t>
      </w:r>
      <w:proofErr w:type="gramStart"/>
      <w:r w:rsidR="00275CA4" w:rsidRPr="00275CA4">
        <w:rPr>
          <w:sz w:val="28"/>
          <w:szCs w:val="28"/>
        </w:rPr>
        <w:t xml:space="preserve">ВЛ-0,4 </w:t>
      </w:r>
      <w:proofErr w:type="spellStart"/>
      <w:r w:rsidR="00275CA4" w:rsidRPr="00275CA4">
        <w:rPr>
          <w:sz w:val="28"/>
          <w:szCs w:val="28"/>
        </w:rPr>
        <w:t>кВ</w:t>
      </w:r>
      <w:proofErr w:type="spellEnd"/>
      <w:r w:rsidR="00275CA4" w:rsidRPr="00275CA4">
        <w:rPr>
          <w:sz w:val="28"/>
          <w:szCs w:val="28"/>
        </w:rPr>
        <w:t xml:space="preserve"> ф.1 КТП №70616 «</w:t>
      </w:r>
      <w:proofErr w:type="spellStart"/>
      <w:r w:rsidR="00275CA4" w:rsidRPr="00275CA4">
        <w:rPr>
          <w:sz w:val="28"/>
          <w:szCs w:val="28"/>
        </w:rPr>
        <w:t>Важелью</w:t>
      </w:r>
      <w:proofErr w:type="spellEnd"/>
      <w:r w:rsidR="00275CA4" w:rsidRPr="00275CA4">
        <w:rPr>
          <w:sz w:val="28"/>
          <w:szCs w:val="28"/>
        </w:rPr>
        <w:t>» с. Выльгорт</w:t>
      </w:r>
      <w:r w:rsidR="00447E92">
        <w:rPr>
          <w:sz w:val="28"/>
          <w:szCs w:val="28"/>
        </w:rPr>
        <w:t>)</w:t>
      </w:r>
      <w:r w:rsidR="00360C89" w:rsidRPr="00FB2686">
        <w:rPr>
          <w:sz w:val="28"/>
          <w:szCs w:val="28"/>
        </w:rPr>
        <w:t>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</w:t>
      </w:r>
      <w:r w:rsidR="00D801FF" w:rsidRPr="000D0F3B">
        <w:rPr>
          <w:rFonts w:ascii="Times New Roman" w:hAnsi="Times New Roman" w:cs="Times New Roman"/>
          <w:sz w:val="28"/>
          <w:szCs w:val="28"/>
        </w:rPr>
        <w:t xml:space="preserve">кварталах </w:t>
      </w:r>
      <w:r w:rsidR="000D0F3B" w:rsidRPr="000D0F3B">
        <w:rPr>
          <w:rFonts w:ascii="Times New Roman" w:hAnsi="Times New Roman" w:cs="Times New Roman"/>
          <w:sz w:val="28"/>
          <w:szCs w:val="28"/>
        </w:rPr>
        <w:t>11:04:3501001</w:t>
      </w:r>
      <w:r w:rsidR="00D801FF" w:rsidRPr="000D0F3B">
        <w:rPr>
          <w:rFonts w:ascii="Times New Roman" w:hAnsi="Times New Roman" w:cs="Times New Roman"/>
          <w:sz w:val="28"/>
          <w:szCs w:val="28"/>
        </w:rPr>
        <w:t xml:space="preserve">, </w:t>
      </w:r>
      <w:r w:rsidR="000D0F3B" w:rsidRPr="000D0F3B">
        <w:rPr>
          <w:rFonts w:ascii="Times New Roman" w:hAnsi="Times New Roman" w:cs="Times New Roman"/>
          <w:sz w:val="28"/>
          <w:szCs w:val="28"/>
        </w:rPr>
        <w:t xml:space="preserve">11:04:3501002 </w:t>
      </w:r>
      <w:r w:rsidR="00D801FF" w:rsidRPr="000D0F3B">
        <w:rPr>
          <w:rFonts w:ascii="Times New Roman" w:hAnsi="Times New Roman" w:cs="Times New Roman"/>
          <w:sz w:val="28"/>
          <w:szCs w:val="28"/>
        </w:rPr>
        <w:t>и земельных участков с к</w:t>
      </w:r>
      <w:r w:rsidR="00D801FF">
        <w:rPr>
          <w:rFonts w:ascii="Times New Roman" w:hAnsi="Times New Roman" w:cs="Times New Roman"/>
          <w:sz w:val="28"/>
          <w:szCs w:val="28"/>
        </w:rPr>
        <w:t xml:space="preserve">адастровыми номерами </w:t>
      </w:r>
      <w:r w:rsidR="00AF6302" w:rsidRPr="00AF6302">
        <w:rPr>
          <w:rFonts w:ascii="Times New Roman" w:hAnsi="Times New Roman" w:cs="Times New Roman"/>
          <w:sz w:val="28"/>
          <w:szCs w:val="28"/>
        </w:rPr>
        <w:t>11:04:3501001:93,11:04:3501002:14,11:04:3501002:183,11:04:3501002:184,11:04:3501002:42,11:04:3501002:49,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4006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№811 "Северная" с.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Палевицы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кварталах </w:t>
      </w:r>
      <w:r w:rsidR="004105B6" w:rsidRPr="004105B6">
        <w:rPr>
          <w:rFonts w:ascii="Times New Roman" w:hAnsi="Times New Roman" w:cs="Times New Roman"/>
          <w:sz w:val="28"/>
          <w:szCs w:val="28"/>
        </w:rPr>
        <w:t>11:04:0101001</w:t>
      </w:r>
      <w:r w:rsidR="00D801FF" w:rsidRPr="004105B6">
        <w:rPr>
          <w:rFonts w:ascii="Times New Roman" w:hAnsi="Times New Roman" w:cs="Times New Roman"/>
          <w:sz w:val="28"/>
          <w:szCs w:val="28"/>
        </w:rPr>
        <w:t xml:space="preserve">, </w:t>
      </w:r>
      <w:r w:rsidR="004105B6" w:rsidRPr="004105B6">
        <w:rPr>
          <w:rFonts w:ascii="Times New Roman" w:hAnsi="Times New Roman" w:cs="Times New Roman"/>
          <w:sz w:val="28"/>
          <w:szCs w:val="28"/>
        </w:rPr>
        <w:t xml:space="preserve">11:04:4501001 </w:t>
      </w:r>
      <w:r w:rsidR="00D801FF" w:rsidRPr="004105B6">
        <w:rPr>
          <w:rFonts w:ascii="Times New Roman" w:hAnsi="Times New Roman" w:cs="Times New Roman"/>
          <w:sz w:val="28"/>
          <w:szCs w:val="28"/>
        </w:rPr>
        <w:t>и земельных участков с кадастровыми номерами</w:t>
      </w:r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r w:rsidR="004105B6" w:rsidRPr="004105B6">
        <w:rPr>
          <w:rFonts w:ascii="Times New Roman" w:hAnsi="Times New Roman" w:cs="Times New Roman"/>
          <w:sz w:val="28"/>
          <w:szCs w:val="28"/>
        </w:rPr>
        <w:t>11:04:0101001:150,11:04:4501001:111,11:04:4501001:112,11:04:4501001:113,11:04:4501001:116,11:04:4501001:121,11:04:4501001:122,11:04:4501001:148,11:04:4501001:155,11:04:4501001:164,11:04:4501001:215,11:04:4501001:3,11:04:4501001:327,11:04:4501001</w:t>
      </w:r>
      <w:proofErr w:type="gramEnd"/>
      <w:r w:rsidR="004105B6" w:rsidRPr="004105B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05B6" w:rsidRPr="004105B6">
        <w:rPr>
          <w:rFonts w:ascii="Times New Roman" w:hAnsi="Times New Roman" w:cs="Times New Roman"/>
          <w:sz w:val="28"/>
          <w:szCs w:val="28"/>
        </w:rPr>
        <w:t>347,11:04:4501001:363,11:04:4501001:499,11:04:4501001:83,11:04:4501001:86,11:04:4501001:89,11:04:4501001:97,11:04:4501001:82,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9842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№438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Сотчем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) </w:t>
      </w:r>
      <w:r w:rsidR="00592C9E" w:rsidRPr="00592C9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11:04:4401001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</w:t>
      </w:r>
      <w:r w:rsidR="00D801FF">
        <w:rPr>
          <w:rFonts w:ascii="Times New Roman" w:hAnsi="Times New Roman" w:cs="Times New Roman"/>
          <w:sz w:val="28"/>
          <w:szCs w:val="28"/>
        </w:rPr>
        <w:t xml:space="preserve"> номерами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11:04:4401001:190,11:04:4401001:204,11:04:4401001:459,11:04:4401001:79,11:04:4401001:85,11:04:4401001:90,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3428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№415 «Слудка-1»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5CA4" w:rsidRPr="00275CA4">
        <w:rPr>
          <w:rFonts w:ascii="Times New Roman" w:hAnsi="Times New Roman" w:cs="Times New Roman"/>
          <w:sz w:val="28"/>
          <w:szCs w:val="28"/>
        </w:rPr>
        <w:t>. Слудка</w:t>
      </w:r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1FF">
        <w:rPr>
          <w:rFonts w:ascii="Times New Roman" w:hAnsi="Times New Roman" w:cs="Times New Roman"/>
          <w:sz w:val="28"/>
          <w:szCs w:val="28"/>
        </w:rPr>
        <w:t xml:space="preserve">) </w:t>
      </w:r>
      <w:r w:rsidR="00592C9E" w:rsidRPr="00592C9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11:04:4401001</w:t>
      </w:r>
      <w:r w:rsidR="00D801FF">
        <w:rPr>
          <w:rFonts w:ascii="Times New Roman" w:hAnsi="Times New Roman" w:cs="Times New Roman"/>
          <w:sz w:val="28"/>
          <w:szCs w:val="28"/>
        </w:rPr>
        <w:t xml:space="preserve"> и земельных участков с 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кадастровыми номерами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11:04:4401001:254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,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11:04:4401001:5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,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11:04:4401001:72</w:t>
      </w:r>
      <w:r w:rsidR="00D801FF" w:rsidRPr="00592C9E">
        <w:rPr>
          <w:rFonts w:ascii="Times New Roman" w:hAnsi="Times New Roman" w:cs="Times New Roman"/>
          <w:sz w:val="28"/>
          <w:szCs w:val="28"/>
        </w:rPr>
        <w:t>, общей</w:t>
      </w:r>
      <w:r w:rsidR="00D801F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2037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3 КТП №415 «Слудка-1»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5CA4" w:rsidRPr="00275CA4">
        <w:rPr>
          <w:rFonts w:ascii="Times New Roman" w:hAnsi="Times New Roman" w:cs="Times New Roman"/>
          <w:sz w:val="28"/>
          <w:szCs w:val="28"/>
        </w:rPr>
        <w:t>. Слудка</w:t>
      </w:r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кварталах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11:04:2201001</w:t>
      </w:r>
      <w:r w:rsidR="00D801FF" w:rsidRPr="00592C9E">
        <w:rPr>
          <w:rFonts w:ascii="Times New Roman" w:hAnsi="Times New Roman" w:cs="Times New Roman"/>
          <w:sz w:val="28"/>
          <w:szCs w:val="28"/>
        </w:rPr>
        <w:t xml:space="preserve">, </w:t>
      </w:r>
      <w:r w:rsidR="00592C9E" w:rsidRPr="00592C9E">
        <w:rPr>
          <w:rFonts w:ascii="Times New Roman" w:hAnsi="Times New Roman" w:cs="Times New Roman"/>
          <w:sz w:val="28"/>
          <w:szCs w:val="28"/>
        </w:rPr>
        <w:t xml:space="preserve">11:04:0301001 </w:t>
      </w:r>
      <w:r w:rsidR="00D801FF" w:rsidRPr="00592C9E">
        <w:rPr>
          <w:rFonts w:ascii="Times New Roman" w:hAnsi="Times New Roman" w:cs="Times New Roman"/>
          <w:sz w:val="28"/>
          <w:szCs w:val="28"/>
        </w:rPr>
        <w:t>и земельных участков с кадастровым</w:t>
      </w:r>
      <w:r w:rsidR="00D801FF">
        <w:rPr>
          <w:rFonts w:ascii="Times New Roman" w:hAnsi="Times New Roman" w:cs="Times New Roman"/>
          <w:sz w:val="28"/>
          <w:szCs w:val="28"/>
        </w:rPr>
        <w:t xml:space="preserve">и номерами </w:t>
      </w:r>
      <w:r w:rsidR="00592C9E" w:rsidRPr="00592C9E">
        <w:rPr>
          <w:rFonts w:ascii="Times New Roman" w:hAnsi="Times New Roman" w:cs="Times New Roman"/>
          <w:sz w:val="28"/>
          <w:szCs w:val="28"/>
        </w:rPr>
        <w:t>11:04:2201001:102,11:04:2201001:104,11:04:2201001:123,11:04:2201001:126,11:04:2201001:127,11:04:2201001:130,11:04:2201001:131,11:04:2201001:135,11:04:2201001:136,11:04:2201001:22,11:04:2201001:253,11:04:2201001:37,11:04:2201001:38,11:04:2201001</w:t>
      </w:r>
      <w:proofErr w:type="gramEnd"/>
      <w:r w:rsidR="00592C9E" w:rsidRPr="00592C9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92C9E" w:rsidRPr="00592C9E">
        <w:rPr>
          <w:rFonts w:ascii="Times New Roman" w:hAnsi="Times New Roman" w:cs="Times New Roman"/>
          <w:sz w:val="28"/>
          <w:szCs w:val="28"/>
        </w:rPr>
        <w:t>4,11:04:2201001:5,11:04:2201001:66,11:04:2201001:68,11:04:2201001:7,11:04:2201001:70,11:04:2201001:8,11:04:0301001:274,11:04:030100</w:t>
      </w:r>
      <w:r w:rsidR="00592C9E" w:rsidRPr="00592C9E">
        <w:rPr>
          <w:rFonts w:ascii="Times New Roman" w:hAnsi="Times New Roman" w:cs="Times New Roman"/>
          <w:sz w:val="28"/>
          <w:szCs w:val="28"/>
        </w:rPr>
        <w:lastRenderedPageBreak/>
        <w:t>1:289,11:04:0301001:290,11:04:0301001:311,11:04:0301001:320,11:04:0301001:329,11:04:0301001:353,11:04:0301001:360,11:04:0301001:397,11:04:0301001:494,11:04:0301001:634,11:04:0301001:643,11:04:0301001:646,11:04:0301001</w:t>
      </w:r>
      <w:proofErr w:type="gramEnd"/>
      <w:r w:rsidR="00592C9E" w:rsidRPr="00592C9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92C9E" w:rsidRPr="00592C9E">
        <w:rPr>
          <w:rFonts w:ascii="Times New Roman" w:hAnsi="Times New Roman" w:cs="Times New Roman"/>
          <w:sz w:val="28"/>
          <w:szCs w:val="28"/>
        </w:rPr>
        <w:t>695,11:04:0301001:696,11:04:0301001:727,11:04:0301001:747,11:04:0301001:803,11:04:2201001:45,11:04:0301001:1107,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9419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№1701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Койтыбож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кварталах </w:t>
      </w:r>
      <w:r w:rsidR="0047129C" w:rsidRPr="0047129C">
        <w:rPr>
          <w:rFonts w:ascii="Times New Roman" w:hAnsi="Times New Roman" w:cs="Times New Roman"/>
          <w:sz w:val="28"/>
          <w:szCs w:val="28"/>
        </w:rPr>
        <w:t>11:04:0301001</w:t>
      </w:r>
      <w:r w:rsidR="00D801FF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47129C" w:rsidRPr="0047129C">
        <w:rPr>
          <w:rFonts w:ascii="Times New Roman" w:hAnsi="Times New Roman" w:cs="Times New Roman"/>
          <w:sz w:val="28"/>
          <w:szCs w:val="28"/>
        </w:rPr>
        <w:t>11:04:0301001:1068,11:04:0301001:353,11:04:0301001:401,11:04:0301001:403,11:04:0301001:407,11:04:0301001:408,11:04:0301001:411,11:04:0301001:413,11:04:0301001:415,11:04:0301001:416,11:04:0301001:418,11:04:0301001:419,11:04:0301001:421,11:04:0301001:424,11:04:0301001</w:t>
      </w:r>
      <w:proofErr w:type="gramEnd"/>
      <w:r w:rsidR="0047129C" w:rsidRPr="0047129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7129C" w:rsidRPr="0047129C">
        <w:rPr>
          <w:rFonts w:ascii="Times New Roman" w:hAnsi="Times New Roman" w:cs="Times New Roman"/>
          <w:sz w:val="28"/>
          <w:szCs w:val="28"/>
        </w:rPr>
        <w:t>431,11:04:0301001:432,11:04:0301001:435,11:04:0301001:437,11:04:0301001:438,11:04:0301001:439,11:04:0301001:441,11:04:0301001:442,11:04:0301001:449,11:04:0301001:451,11:04:0301001:452,11:04:0301001:454,11:04:0301001:754,11:04:2201001:47,11:04:0301001:1108,11:04:0301001:1109,11:04:0301001:1110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5311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3 КТП №1701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Койтыбож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="00D801FF" w:rsidRPr="0047129C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47129C" w:rsidRPr="0047129C">
        <w:rPr>
          <w:rFonts w:ascii="Times New Roman" w:hAnsi="Times New Roman" w:cs="Times New Roman"/>
          <w:sz w:val="28"/>
          <w:szCs w:val="28"/>
        </w:rPr>
        <w:t>11:04:1701007</w:t>
      </w:r>
      <w:r w:rsidR="00D801FF" w:rsidRPr="0047129C">
        <w:rPr>
          <w:rFonts w:ascii="Times New Roman" w:hAnsi="Times New Roman" w:cs="Times New Roman"/>
          <w:sz w:val="28"/>
          <w:szCs w:val="28"/>
        </w:rPr>
        <w:t xml:space="preserve">, </w:t>
      </w:r>
      <w:r w:rsidR="0047129C" w:rsidRPr="0047129C">
        <w:rPr>
          <w:rFonts w:ascii="Times New Roman" w:hAnsi="Times New Roman" w:cs="Times New Roman"/>
          <w:sz w:val="28"/>
          <w:szCs w:val="28"/>
        </w:rPr>
        <w:t>11:04:1701008</w:t>
      </w:r>
      <w:r w:rsidR="00D801FF" w:rsidRPr="0047129C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D801FF">
        <w:rPr>
          <w:rFonts w:ascii="Times New Roman" w:hAnsi="Times New Roman" w:cs="Times New Roman"/>
          <w:sz w:val="28"/>
          <w:szCs w:val="28"/>
        </w:rPr>
        <w:t xml:space="preserve"> участков с кадастровыми номерами </w:t>
      </w:r>
      <w:r w:rsidR="0047129C" w:rsidRPr="0047129C">
        <w:rPr>
          <w:rFonts w:ascii="Times New Roman" w:hAnsi="Times New Roman" w:cs="Times New Roman"/>
          <w:sz w:val="28"/>
          <w:szCs w:val="28"/>
        </w:rPr>
        <w:t>11:04:1701007:1026,11:04:1701007:1064,11:04:1701007:1200,11:04:1701007:241,11:04:1701007:50,11:04:1701007:51,11:04:1701008:102,11:04:1701008:103,11:04:1701008:105,11:04:1701008:106,11:04:1701008:137,11:04:1701008:138,11:04:1701008:139,11:04:1701008</w:t>
      </w:r>
      <w:proofErr w:type="gramEnd"/>
      <w:r w:rsidR="0047129C" w:rsidRPr="0047129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7129C" w:rsidRPr="0047129C">
        <w:rPr>
          <w:rFonts w:ascii="Times New Roman" w:hAnsi="Times New Roman" w:cs="Times New Roman"/>
          <w:sz w:val="28"/>
          <w:szCs w:val="28"/>
        </w:rPr>
        <w:t>150,11:04:1701008:2,11:04:1701008:287,11:04:1701008:296,11:04:1701008:297,11:04:1701008:72,11:04:1701008:73,11:04:1701008:77,11:04:1701008:80,11:04:1701008:81,11:04:1701008:82,11:04:1701008:83,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3298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№113 «Спортивная» с. Зеленец</w:t>
      </w:r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01FF">
        <w:rPr>
          <w:rFonts w:ascii="Times New Roman" w:hAnsi="Times New Roman" w:cs="Times New Roman"/>
          <w:sz w:val="28"/>
          <w:szCs w:val="28"/>
        </w:rPr>
        <w:t xml:space="preserve">) </w:t>
      </w:r>
      <w:r w:rsidR="00163BAA" w:rsidRPr="00163BA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11:04:1701007 и земельном участке с кадастровым номером 11:04:1701007:50,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>
        <w:rPr>
          <w:rFonts w:ascii="Times New Roman" w:hAnsi="Times New Roman" w:cs="Times New Roman"/>
          <w:sz w:val="28"/>
          <w:szCs w:val="28"/>
        </w:rPr>
        <w:t>202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№113 «Спортивная» с. Зеленец</w:t>
      </w:r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E825AE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E825AE" w:rsidRPr="00E825AE">
        <w:rPr>
          <w:rFonts w:ascii="Times New Roman" w:hAnsi="Times New Roman" w:cs="Times New Roman"/>
          <w:sz w:val="28"/>
          <w:szCs w:val="28"/>
        </w:rPr>
        <w:t>11:04:1701006</w:t>
      </w:r>
      <w:r w:rsidRPr="00E825AE">
        <w:rPr>
          <w:rFonts w:ascii="Times New Roman" w:hAnsi="Times New Roman" w:cs="Times New Roman"/>
          <w:sz w:val="28"/>
          <w:szCs w:val="28"/>
        </w:rPr>
        <w:t xml:space="preserve">, </w:t>
      </w:r>
      <w:r w:rsidR="00E825AE" w:rsidRPr="00E825AE">
        <w:rPr>
          <w:rFonts w:ascii="Times New Roman" w:hAnsi="Times New Roman" w:cs="Times New Roman"/>
          <w:sz w:val="28"/>
          <w:szCs w:val="28"/>
        </w:rPr>
        <w:t>11:04:1701007</w:t>
      </w:r>
      <w:r w:rsidRPr="00E825AE">
        <w:rPr>
          <w:rFonts w:ascii="Times New Roman" w:hAnsi="Times New Roman" w:cs="Times New Roman"/>
          <w:sz w:val="28"/>
          <w:szCs w:val="28"/>
        </w:rPr>
        <w:t xml:space="preserve">, </w:t>
      </w:r>
      <w:r w:rsidR="00E825AE" w:rsidRPr="00E825AE">
        <w:rPr>
          <w:rFonts w:ascii="Times New Roman" w:hAnsi="Times New Roman" w:cs="Times New Roman"/>
          <w:sz w:val="28"/>
          <w:szCs w:val="28"/>
        </w:rPr>
        <w:t>11:04:1701004</w:t>
      </w:r>
      <w:r w:rsidRPr="00E825AE">
        <w:rPr>
          <w:rFonts w:ascii="Times New Roman" w:hAnsi="Times New Roman" w:cs="Times New Roman"/>
          <w:sz w:val="28"/>
          <w:szCs w:val="28"/>
        </w:rPr>
        <w:t xml:space="preserve"> 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с кадастровыми номерами </w:t>
      </w:r>
      <w:r w:rsidR="00E825AE" w:rsidRPr="00E825AE">
        <w:rPr>
          <w:rFonts w:ascii="Times New Roman" w:hAnsi="Times New Roman" w:cs="Times New Roman"/>
          <w:sz w:val="28"/>
          <w:szCs w:val="28"/>
        </w:rPr>
        <w:t>11:04:1701004:1,11:04:1701004:174,11:04:1701004:2,11:04:1701004:23,11:04:1701004:24,11:04:1701006:197,11:04:1701006:2,11:04:1701006:203,11:04:1701006:316,11:04:1701006:6,11:04:1701007:12,11:04:1701007:18,11:04:1701007</w:t>
      </w:r>
      <w:proofErr w:type="gramEnd"/>
      <w:r w:rsidR="00E825AE" w:rsidRPr="00E825A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825AE" w:rsidRPr="00E825AE">
        <w:rPr>
          <w:rFonts w:ascii="Times New Roman" w:hAnsi="Times New Roman" w:cs="Times New Roman"/>
          <w:sz w:val="28"/>
          <w:szCs w:val="28"/>
        </w:rPr>
        <w:t>21,11:04:1701007:25,11:04:0000000:559,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3522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№402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5331" w:rsidRPr="008D5331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31" w:rsidRPr="008D5331">
        <w:rPr>
          <w:rFonts w:ascii="Times New Roman" w:hAnsi="Times New Roman" w:cs="Times New Roman"/>
          <w:sz w:val="28"/>
          <w:szCs w:val="28"/>
        </w:rPr>
        <w:t>11:04:1701007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533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 </w:t>
      </w:r>
      <w:r w:rsidR="008D5331" w:rsidRPr="008D5331">
        <w:rPr>
          <w:rFonts w:ascii="Times New Roman" w:hAnsi="Times New Roman" w:cs="Times New Roman"/>
          <w:sz w:val="28"/>
          <w:szCs w:val="28"/>
        </w:rPr>
        <w:t>11:04:1701007:1063</w:t>
      </w:r>
      <w:r w:rsidRPr="008D5331">
        <w:rPr>
          <w:rFonts w:ascii="Times New Roman" w:hAnsi="Times New Roman" w:cs="Times New Roman"/>
          <w:sz w:val="28"/>
          <w:szCs w:val="28"/>
        </w:rPr>
        <w:t xml:space="preserve">, </w:t>
      </w:r>
      <w:r w:rsidR="008D5331" w:rsidRPr="008D5331">
        <w:rPr>
          <w:rFonts w:ascii="Times New Roman" w:hAnsi="Times New Roman" w:cs="Times New Roman"/>
          <w:sz w:val="28"/>
          <w:szCs w:val="28"/>
        </w:rPr>
        <w:t>11:04:1701007:18</w:t>
      </w:r>
      <w:r w:rsidRPr="008D5331">
        <w:rPr>
          <w:rFonts w:ascii="Times New Roman" w:hAnsi="Times New Roman" w:cs="Times New Roman"/>
          <w:sz w:val="28"/>
          <w:szCs w:val="28"/>
        </w:rPr>
        <w:t xml:space="preserve">, </w:t>
      </w:r>
      <w:r w:rsidR="008D5331" w:rsidRPr="008D5331">
        <w:rPr>
          <w:rFonts w:ascii="Times New Roman" w:hAnsi="Times New Roman" w:cs="Times New Roman"/>
          <w:sz w:val="28"/>
          <w:szCs w:val="28"/>
        </w:rPr>
        <w:t>11:04:1701007:20</w:t>
      </w:r>
      <w:r w:rsidRPr="008D5331">
        <w:rPr>
          <w:rFonts w:ascii="Times New Roman" w:hAnsi="Times New Roman" w:cs="Times New Roman"/>
          <w:sz w:val="28"/>
          <w:szCs w:val="28"/>
        </w:rPr>
        <w:t xml:space="preserve">, </w:t>
      </w:r>
      <w:r w:rsidR="008D5331" w:rsidRPr="008D5331">
        <w:rPr>
          <w:rFonts w:ascii="Times New Roman" w:hAnsi="Times New Roman" w:cs="Times New Roman"/>
          <w:sz w:val="28"/>
          <w:szCs w:val="28"/>
        </w:rPr>
        <w:t>11:04:1701007:25</w:t>
      </w:r>
      <w:r w:rsidRPr="008D5331">
        <w:rPr>
          <w:rFonts w:ascii="Times New Roman" w:hAnsi="Times New Roman" w:cs="Times New Roman"/>
          <w:sz w:val="28"/>
          <w:szCs w:val="28"/>
        </w:rPr>
        <w:t>, общей пло</w:t>
      </w:r>
      <w:r>
        <w:rPr>
          <w:rFonts w:ascii="Times New Roman" w:hAnsi="Times New Roman" w:cs="Times New Roman"/>
          <w:sz w:val="28"/>
          <w:szCs w:val="28"/>
        </w:rPr>
        <w:t xml:space="preserve">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6 КТП №402 "Детский центр"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72A9D" w:rsidRPr="00B72A9D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9D" w:rsidRPr="00B72A9D">
        <w:rPr>
          <w:rFonts w:ascii="Times New Roman" w:hAnsi="Times New Roman" w:cs="Times New Roman"/>
          <w:sz w:val="28"/>
          <w:szCs w:val="28"/>
        </w:rPr>
        <w:t>11:04:1701002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B72A9D" w:rsidRPr="00B72A9D">
        <w:rPr>
          <w:rFonts w:ascii="Times New Roman" w:hAnsi="Times New Roman" w:cs="Times New Roman"/>
          <w:sz w:val="28"/>
          <w:szCs w:val="28"/>
        </w:rPr>
        <w:lastRenderedPageBreak/>
        <w:t>11:04:1701002:113,11:04:1701002:114,11:04:1701002:15,11:04:1701002:197,11:04:1701002:25,11:04:1701002:29,11:04:1701002:30,11:04:1701002:32,11:04:1701002:33,11:04:1701002:36,11:04:1701002:37,11:04:1701002:375,11:04:1701002:376,11:04:1701002:388,11:04:1701002</w:t>
      </w:r>
      <w:proofErr w:type="gramEnd"/>
      <w:r w:rsidR="00B72A9D" w:rsidRPr="00B72A9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72A9D" w:rsidRPr="00B72A9D">
        <w:rPr>
          <w:rFonts w:ascii="Times New Roman" w:hAnsi="Times New Roman" w:cs="Times New Roman"/>
          <w:sz w:val="28"/>
          <w:szCs w:val="28"/>
        </w:rPr>
        <w:t>40,11:04:1701002:44,11:04:1701002:56,11:04:1701002:75,11:04:1701002:80,11:04:1701002:83,11:04:1701002:84,11:04:1701002:88,11:04:1701002:89,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3435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№1702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B7373E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B7373E" w:rsidRPr="00B7373E">
        <w:rPr>
          <w:rFonts w:ascii="Times New Roman" w:hAnsi="Times New Roman" w:cs="Times New Roman"/>
          <w:sz w:val="28"/>
          <w:szCs w:val="28"/>
        </w:rPr>
        <w:t>11:04:1701001</w:t>
      </w:r>
      <w:r w:rsidRPr="00B7373E">
        <w:rPr>
          <w:rFonts w:ascii="Times New Roman" w:hAnsi="Times New Roman" w:cs="Times New Roman"/>
          <w:sz w:val="28"/>
          <w:szCs w:val="28"/>
        </w:rPr>
        <w:t xml:space="preserve">, </w:t>
      </w:r>
      <w:r w:rsidR="00B7373E" w:rsidRPr="00B7373E">
        <w:rPr>
          <w:rFonts w:ascii="Times New Roman" w:hAnsi="Times New Roman" w:cs="Times New Roman"/>
          <w:sz w:val="28"/>
          <w:szCs w:val="28"/>
        </w:rPr>
        <w:t>11:04:0301001</w:t>
      </w:r>
      <w:r w:rsidRPr="00B7373E">
        <w:rPr>
          <w:rFonts w:ascii="Times New Roman" w:hAnsi="Times New Roman" w:cs="Times New Roman"/>
          <w:sz w:val="28"/>
          <w:szCs w:val="28"/>
        </w:rPr>
        <w:t xml:space="preserve"> 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с кадастровыми номерами </w:t>
      </w:r>
      <w:r w:rsidR="00B7373E" w:rsidRPr="00B7373E">
        <w:rPr>
          <w:rFonts w:ascii="Times New Roman" w:hAnsi="Times New Roman" w:cs="Times New Roman"/>
          <w:sz w:val="28"/>
          <w:szCs w:val="28"/>
        </w:rPr>
        <w:t>11:04:1701001:10,11:04:1701001:3,11:04:1701001:4,11:04:1701001:44,11:04:1701001:45,11:04:1701001:5,11:04:1701001:512,11:04:1701001:515,11:04:1701001:516,11:04:1701001:518,11:04:1701001:519,11:04:1701001:521,11:04:1701001:522,11:04:1701001</w:t>
      </w:r>
      <w:proofErr w:type="gramEnd"/>
      <w:r w:rsidR="00B7373E" w:rsidRPr="00B7373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7373E" w:rsidRPr="00B7373E">
        <w:rPr>
          <w:rFonts w:ascii="Times New Roman" w:hAnsi="Times New Roman" w:cs="Times New Roman"/>
          <w:sz w:val="28"/>
          <w:szCs w:val="28"/>
        </w:rPr>
        <w:t>523,11:04:1701001:6,11:04:1701001:638,11:04:1701001:640,11:04:1701001:641,11:04:1701001:648,11:04:1701001:649,11:04:1701001:66,11:04:1701001:663,11:04:1701001:67,11:04:1701001:68,11:04:1701001:73,11:04:1701001:74,11:04:1701001:76,11:04:1701001:8,11:04:1701001:9,11:04:0301001:1028,11:04:0301001:692,11:04:0301001:693,11:04:0301001:694,11:04:0301001</w:t>
      </w:r>
      <w:proofErr w:type="gramEnd"/>
      <w:r w:rsidR="00B7373E" w:rsidRPr="00B7373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7373E" w:rsidRPr="00B7373E">
        <w:rPr>
          <w:rFonts w:ascii="Times New Roman" w:hAnsi="Times New Roman" w:cs="Times New Roman"/>
          <w:sz w:val="28"/>
          <w:szCs w:val="28"/>
        </w:rPr>
        <w:t>697,11:04:0301001:698,11:04:0301001:701,11:04:0301001:703,11:04:0301001:705,11:04:0301001:716,11:04:0301001:726,11:04:0301001:735,11:04:0301001:810,11:04:0000000:559,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6075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№1724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Ванегрезд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58DE" w:rsidRPr="00E258D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8DE" w:rsidRPr="00E258DE">
        <w:rPr>
          <w:rFonts w:ascii="Times New Roman" w:hAnsi="Times New Roman" w:cs="Times New Roman"/>
          <w:sz w:val="28"/>
          <w:szCs w:val="28"/>
        </w:rPr>
        <w:t>11:04:1701001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E258DE" w:rsidRPr="00E258DE">
        <w:rPr>
          <w:rFonts w:ascii="Times New Roman" w:hAnsi="Times New Roman" w:cs="Times New Roman"/>
          <w:sz w:val="28"/>
          <w:szCs w:val="28"/>
        </w:rPr>
        <w:t>11:04:1701001:11,11:04:1701001:14,11:04:1701001:15,11:04:1701001:17,11:04:1701001:18,11:04:1701001:19,11:04:1701001:20,11:04:1701001:21,11:04:1701001:22,11:04:1701001:23,11:04:1701001:25,11:04:1701001:28,11:04:1701001:3,11:04:1701001:30,11:04:1701001</w:t>
      </w:r>
      <w:proofErr w:type="gramEnd"/>
      <w:r w:rsidR="00E258DE" w:rsidRPr="00E258D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258DE" w:rsidRPr="00E258DE">
        <w:rPr>
          <w:rFonts w:ascii="Times New Roman" w:hAnsi="Times New Roman" w:cs="Times New Roman"/>
          <w:sz w:val="28"/>
          <w:szCs w:val="28"/>
        </w:rPr>
        <w:t>31,11:04:1701001:32,11:04:1701001:34,11:04:1701001:35,11:04:1701001:37,11:04:1701001:445,11:04:1701001:47,11:04:1701001:49,11:04:1701001:50,11:04:1701001:51,11:04:1701001:52,11:04:1701001:524,11:04:1701001:53,11:04:1701001:54,11:04:1701001:57,11:04:1701001:58,11:04:1701001:59,11:04:1701001:60,11:04:1701001:61,11:04:1701001:646,11:04:1701001</w:t>
      </w:r>
      <w:proofErr w:type="gramEnd"/>
      <w:r w:rsidR="00E258DE" w:rsidRPr="00E258D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258DE" w:rsidRPr="00E258DE">
        <w:rPr>
          <w:rFonts w:ascii="Times New Roman" w:hAnsi="Times New Roman" w:cs="Times New Roman"/>
          <w:sz w:val="28"/>
          <w:szCs w:val="28"/>
        </w:rPr>
        <w:t>647,11:04:1701001:650,11:04:1701001:651,11:04:1701001:652,11:04:1701001:73,11:04:1701001:74,11:04:1701001:76,11:04:1701001:77,11:04:1701001:86,11:04:1701001:89,11:04:1701001:94,11:04:1701001:95,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6182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3 КТП №1724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Ванегрезд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C5B7E" w:rsidRPr="007C5B7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7E" w:rsidRPr="007C5B7E">
        <w:rPr>
          <w:rFonts w:ascii="Times New Roman" w:hAnsi="Times New Roman" w:cs="Times New Roman"/>
          <w:sz w:val="28"/>
          <w:szCs w:val="28"/>
        </w:rPr>
        <w:t xml:space="preserve">11:04:1701004 </w:t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7C5B7E" w:rsidRPr="007C5B7E">
        <w:rPr>
          <w:rFonts w:ascii="Times New Roman" w:hAnsi="Times New Roman" w:cs="Times New Roman"/>
          <w:sz w:val="28"/>
          <w:szCs w:val="28"/>
        </w:rPr>
        <w:t>11:04:1701004:105,11:04:1701004:108,11:04:1701004:126,11:04:1701004:167,11:04:1701004:23,11:04:1701004:28,11:04:1701004:295,11:04:1701004:31,11:04:1701004:36,11:04:1701004:39,11:04:1701004:40,11:04:1701004:48,11:04:1701004:49,11:04:1701004:68,11:04:1701004</w:t>
      </w:r>
      <w:proofErr w:type="gramEnd"/>
      <w:r w:rsidR="007C5B7E" w:rsidRPr="007C5B7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7C5B7E" w:rsidRPr="007C5B7E">
        <w:rPr>
          <w:rFonts w:ascii="Times New Roman" w:hAnsi="Times New Roman" w:cs="Times New Roman"/>
          <w:sz w:val="28"/>
          <w:szCs w:val="28"/>
        </w:rPr>
        <w:t>75,11:04:1701004:87,11:04:1701004:89,11:04:1701004:93,11:04:1701004:311,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>
        <w:rPr>
          <w:rFonts w:ascii="Times New Roman" w:hAnsi="Times New Roman" w:cs="Times New Roman"/>
          <w:sz w:val="28"/>
          <w:szCs w:val="28"/>
        </w:rPr>
        <w:t>2137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1 КТП №1703 "Подворье"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1A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618A" w:rsidRPr="00A7618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8A" w:rsidRPr="00A7618A">
        <w:rPr>
          <w:rFonts w:ascii="Times New Roman" w:hAnsi="Times New Roman" w:cs="Times New Roman"/>
          <w:sz w:val="28"/>
          <w:szCs w:val="28"/>
        </w:rPr>
        <w:t>11:04:1701004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A7618A" w:rsidRPr="00A7618A">
        <w:rPr>
          <w:rFonts w:ascii="Times New Roman" w:hAnsi="Times New Roman" w:cs="Times New Roman"/>
          <w:sz w:val="28"/>
          <w:szCs w:val="28"/>
        </w:rPr>
        <w:t>11:04:1701004:101,11:04:1701004:109,11:04:1701004:136,11:04:1701004:139,11:04:1701004:23,11:04:1701004:35,11:04:1701004:50,11:04:1701004:51,11:04:1701004:52,11:04:1701004:65,11:04:1701004:73,11:04:1701004:78,11:04:1701004:82,11:04:1701004:84,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>1429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№1703 "Подворье"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6F361B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11:04:1701004</w:t>
      </w:r>
      <w:r w:rsidRPr="006F361B">
        <w:rPr>
          <w:rFonts w:ascii="Times New Roman" w:hAnsi="Times New Roman" w:cs="Times New Roman"/>
          <w:sz w:val="28"/>
          <w:szCs w:val="28"/>
        </w:rPr>
        <w:t xml:space="preserve">,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11:04:1701006</w:t>
      </w:r>
      <w:r w:rsidRPr="006F361B">
        <w:rPr>
          <w:rFonts w:ascii="Times New Roman" w:hAnsi="Times New Roman" w:cs="Times New Roman"/>
          <w:sz w:val="28"/>
          <w:szCs w:val="28"/>
        </w:rPr>
        <w:t xml:space="preserve">,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11:04:0301001</w:t>
      </w:r>
      <w:r w:rsidR="006F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11:04:1701004:106,11:04:1701004:111,11:04:1701004:112,11:04:1701004:154,11:04:1701004:23,11:04:1701004:50,11:04:1701004:55,11:04:1701004:62,11:04:1701004:63,11:04:1701004:90,11:04:1701006:135,11:04:1701006:140,11:04:1701006</w:t>
      </w:r>
      <w:proofErr w:type="gramEnd"/>
      <w:r w:rsidR="006F361B" w:rsidRPr="006F361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F361B" w:rsidRPr="006F361B">
        <w:rPr>
          <w:rFonts w:ascii="Times New Roman" w:hAnsi="Times New Roman" w:cs="Times New Roman"/>
          <w:sz w:val="28"/>
          <w:szCs w:val="28"/>
        </w:rPr>
        <w:t>25,11:04:1701006:27,11:04:1701006:28,11:04:1701006:32,11:04:1701006:35,11:04:1701006:39,11:04:0301001:271,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401</w:t>
      </w:r>
      <w:r w:rsidR="00275C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3 КТП №1703 "Подворье"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31A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6F361B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11:04:4901001</w:t>
      </w:r>
      <w:r w:rsidRPr="006F361B">
        <w:rPr>
          <w:rFonts w:ascii="Times New Roman" w:hAnsi="Times New Roman" w:cs="Times New Roman"/>
          <w:sz w:val="28"/>
          <w:szCs w:val="28"/>
        </w:rPr>
        <w:t xml:space="preserve">,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11:04:4901002</w:t>
      </w:r>
      <w:r w:rsidRPr="006F361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6F361B" w:rsidRPr="006F361B">
        <w:rPr>
          <w:rFonts w:ascii="Times New Roman" w:hAnsi="Times New Roman" w:cs="Times New Roman"/>
          <w:sz w:val="28"/>
          <w:szCs w:val="28"/>
        </w:rPr>
        <w:t>11:04:4901001:11,11:04:4901001:12,11:04:4901001:13,11:04:4901002:16,11:04:4901002:18,11:04:4901002:318,11:04:4901002:319,11:04:4901002:34,11:04:4901002:35,11:04:4901002:5,11:04:0000000:564</w:t>
      </w:r>
      <w:r w:rsidRPr="006F361B">
        <w:rPr>
          <w:rFonts w:ascii="Times New Roman" w:hAnsi="Times New Roman" w:cs="Times New Roman"/>
          <w:sz w:val="28"/>
          <w:szCs w:val="28"/>
        </w:rPr>
        <w:t>,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2822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2 КТП №1704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D801FF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="00D801FF" w:rsidRPr="007B031E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446C12" w:rsidRPr="007B031E">
        <w:rPr>
          <w:rFonts w:ascii="Times New Roman" w:hAnsi="Times New Roman" w:cs="Times New Roman"/>
          <w:sz w:val="28"/>
          <w:szCs w:val="28"/>
        </w:rPr>
        <w:t>11:04:4901002</w:t>
      </w:r>
      <w:r w:rsidR="00D801FF" w:rsidRPr="007B031E">
        <w:rPr>
          <w:rFonts w:ascii="Times New Roman" w:hAnsi="Times New Roman" w:cs="Times New Roman"/>
          <w:sz w:val="28"/>
          <w:szCs w:val="28"/>
        </w:rPr>
        <w:t xml:space="preserve">, </w:t>
      </w:r>
      <w:r w:rsidR="00446C12" w:rsidRPr="007B031E">
        <w:rPr>
          <w:rFonts w:ascii="Times New Roman" w:hAnsi="Times New Roman" w:cs="Times New Roman"/>
          <w:sz w:val="28"/>
          <w:szCs w:val="28"/>
        </w:rPr>
        <w:t>11:04:4901001</w:t>
      </w:r>
      <w:r w:rsidR="00D801FF" w:rsidRPr="007B031E">
        <w:rPr>
          <w:rFonts w:ascii="Times New Roman" w:hAnsi="Times New Roman" w:cs="Times New Roman"/>
          <w:sz w:val="28"/>
          <w:szCs w:val="28"/>
        </w:rPr>
        <w:t xml:space="preserve">, </w:t>
      </w:r>
      <w:r w:rsidR="00446C12" w:rsidRPr="007B031E">
        <w:rPr>
          <w:rFonts w:ascii="Times New Roman" w:hAnsi="Times New Roman" w:cs="Times New Roman"/>
          <w:sz w:val="28"/>
          <w:szCs w:val="28"/>
        </w:rPr>
        <w:t xml:space="preserve">11:04:0301001 </w:t>
      </w:r>
      <w:r w:rsidR="00D801FF" w:rsidRPr="007B031E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446C12" w:rsidRPr="007B031E">
        <w:rPr>
          <w:rFonts w:ascii="Times New Roman" w:hAnsi="Times New Roman" w:cs="Times New Roman"/>
          <w:sz w:val="28"/>
          <w:szCs w:val="28"/>
        </w:rPr>
        <w:t>11:04:4901002:100,11:04:4901002:101</w:t>
      </w:r>
      <w:r w:rsidR="00446C12" w:rsidRPr="00446C12">
        <w:rPr>
          <w:rFonts w:ascii="Times New Roman" w:hAnsi="Times New Roman" w:cs="Times New Roman"/>
          <w:sz w:val="28"/>
          <w:szCs w:val="28"/>
        </w:rPr>
        <w:t>,11:04:4901002:104,11:04:4901002:110,11:04:4901002:146,11:04:4901002:147,11:04:4901002:151,11:04:4901002:159,11:04:4901002:176,11:04:4901002:185,11:04:4901002:194,11:04:4901002:98,11:04:0000000</w:t>
      </w:r>
      <w:proofErr w:type="gramEnd"/>
      <w:r w:rsidR="00446C12" w:rsidRPr="00446C1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46C12" w:rsidRPr="00446C12">
        <w:rPr>
          <w:rFonts w:ascii="Times New Roman" w:hAnsi="Times New Roman" w:cs="Times New Roman"/>
          <w:sz w:val="28"/>
          <w:szCs w:val="28"/>
        </w:rPr>
        <w:t>553,11:04:0000000:564,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75CA4" w:rsidRPr="00275CA4">
        <w:rPr>
          <w:rFonts w:ascii="Times New Roman" w:hAnsi="Times New Roman" w:cs="Times New Roman"/>
          <w:sz w:val="28"/>
          <w:szCs w:val="28"/>
        </w:rPr>
        <w:t>2403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75CA4" w:rsidRPr="00275CA4">
        <w:rPr>
          <w:rFonts w:ascii="Times New Roman" w:hAnsi="Times New Roman" w:cs="Times New Roman"/>
          <w:sz w:val="28"/>
          <w:szCs w:val="28"/>
        </w:rPr>
        <w:t xml:space="preserve"> ф. 3 КТП №1704 д. </w:t>
      </w:r>
      <w:proofErr w:type="spellStart"/>
      <w:r w:rsidR="00275CA4" w:rsidRPr="00275CA4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B05E42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B05E42" w:rsidRPr="00B05E42">
        <w:rPr>
          <w:rFonts w:ascii="Times New Roman" w:hAnsi="Times New Roman" w:cs="Times New Roman"/>
          <w:sz w:val="28"/>
          <w:szCs w:val="28"/>
        </w:rPr>
        <w:t>11:04:1701005</w:t>
      </w:r>
      <w:r w:rsidRPr="00B05E42">
        <w:rPr>
          <w:rFonts w:ascii="Times New Roman" w:hAnsi="Times New Roman" w:cs="Times New Roman"/>
          <w:sz w:val="28"/>
          <w:szCs w:val="28"/>
        </w:rPr>
        <w:t xml:space="preserve">, </w:t>
      </w:r>
      <w:r w:rsidR="00B05E42" w:rsidRPr="00B05E42">
        <w:rPr>
          <w:rFonts w:ascii="Times New Roman" w:hAnsi="Times New Roman" w:cs="Times New Roman"/>
          <w:sz w:val="28"/>
          <w:szCs w:val="28"/>
        </w:rPr>
        <w:t xml:space="preserve">11:04:1701008 </w:t>
      </w:r>
      <w:r w:rsidRPr="00B05E42">
        <w:rPr>
          <w:rFonts w:ascii="Times New Roman" w:hAnsi="Times New Roman" w:cs="Times New Roman"/>
          <w:sz w:val="28"/>
          <w:szCs w:val="28"/>
        </w:rPr>
        <w:t>и земел</w:t>
      </w:r>
      <w:r>
        <w:rPr>
          <w:rFonts w:ascii="Times New Roman" w:hAnsi="Times New Roman" w:cs="Times New Roman"/>
          <w:sz w:val="28"/>
          <w:szCs w:val="28"/>
        </w:rPr>
        <w:t xml:space="preserve">ьных участков с кадастровыми номерами </w:t>
      </w:r>
      <w:r w:rsidR="00B05E42" w:rsidRPr="00B05E42">
        <w:rPr>
          <w:rFonts w:ascii="Times New Roman" w:hAnsi="Times New Roman" w:cs="Times New Roman"/>
          <w:sz w:val="28"/>
          <w:szCs w:val="28"/>
        </w:rPr>
        <w:t>11:04:1701005:11,11:04:1701005:16,11:04:1701005:2,11:04:1701005:29,11:04:1701005:35,11:04:1701005:41,11:04:1701005:42,11:04:1701005:49,11:04:1701005:53,11:04:1701005:56,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>
        <w:rPr>
          <w:rFonts w:ascii="Times New Roman" w:hAnsi="Times New Roman" w:cs="Times New Roman"/>
          <w:sz w:val="28"/>
          <w:szCs w:val="28"/>
        </w:rPr>
        <w:t>1422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1 КТП №1706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земель, расположенных в кадастровых кварталах </w:t>
      </w:r>
      <w:r w:rsidR="009D19DA" w:rsidRPr="009D19DA">
        <w:rPr>
          <w:rFonts w:ascii="Times New Roman" w:hAnsi="Times New Roman" w:cs="Times New Roman"/>
          <w:sz w:val="28"/>
          <w:szCs w:val="28"/>
        </w:rPr>
        <w:t>11</w:t>
      </w:r>
      <w:r w:rsidR="009D19DA" w:rsidRPr="00633C1A">
        <w:rPr>
          <w:rFonts w:ascii="Times New Roman" w:hAnsi="Times New Roman" w:cs="Times New Roman"/>
          <w:sz w:val="28"/>
          <w:szCs w:val="28"/>
        </w:rPr>
        <w:t>:04:1701004</w:t>
      </w:r>
      <w:r w:rsidRPr="00633C1A">
        <w:rPr>
          <w:rFonts w:ascii="Times New Roman" w:hAnsi="Times New Roman" w:cs="Times New Roman"/>
          <w:sz w:val="28"/>
          <w:szCs w:val="28"/>
        </w:rPr>
        <w:t xml:space="preserve">, </w:t>
      </w:r>
      <w:r w:rsidR="009D19DA" w:rsidRPr="00633C1A">
        <w:rPr>
          <w:rFonts w:ascii="Times New Roman" w:hAnsi="Times New Roman" w:cs="Times New Roman"/>
          <w:sz w:val="28"/>
          <w:szCs w:val="28"/>
        </w:rPr>
        <w:t xml:space="preserve">11:04:1701005 </w:t>
      </w:r>
      <w:r w:rsidRPr="00633C1A">
        <w:rPr>
          <w:rFonts w:ascii="Times New Roman" w:hAnsi="Times New Roman" w:cs="Times New Roman"/>
          <w:sz w:val="28"/>
          <w:szCs w:val="28"/>
        </w:rPr>
        <w:t>и земельных участков с кадастровыми</w:t>
      </w:r>
      <w:r>
        <w:rPr>
          <w:rFonts w:ascii="Times New Roman" w:hAnsi="Times New Roman" w:cs="Times New Roman"/>
          <w:sz w:val="28"/>
          <w:szCs w:val="28"/>
        </w:rPr>
        <w:t xml:space="preserve"> номерами </w:t>
      </w:r>
      <w:r w:rsidR="009D19DA" w:rsidRPr="009D19DA">
        <w:rPr>
          <w:rFonts w:ascii="Times New Roman" w:hAnsi="Times New Roman" w:cs="Times New Roman"/>
          <w:sz w:val="28"/>
          <w:szCs w:val="28"/>
        </w:rPr>
        <w:t>11:04:1701004:10,11:04:1701004:11,11:04:1701004:13,11:04:1701004:15,11:04:1701004:16,11:04:1701004:17,11:04:1701004:20,11:04:1701004:288,11:04:1701004:8,11:04:1701004:9,11:04:1701005:137,11:04:1701005:15,11:04:1701005:16,11:04:1701005</w:t>
      </w:r>
      <w:proofErr w:type="gramEnd"/>
      <w:r w:rsidR="009D19DA" w:rsidRPr="009D19D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D19DA" w:rsidRPr="009D19DA">
        <w:rPr>
          <w:rFonts w:ascii="Times New Roman" w:hAnsi="Times New Roman" w:cs="Times New Roman"/>
          <w:sz w:val="28"/>
          <w:szCs w:val="28"/>
        </w:rPr>
        <w:t>199,11:04:1701005:20,11:04:1701005:21,11:04:1701005:24,11:04:1701005:25,11:04:1701005:27,11:04:1701005:3,11:04:1701005:31,11:04:1701005:32,11:04:1701005:33,11:04:1701005:34,11:04:1701005:39,11:04:1701005:44,11:04:1701005:45,11:04:1701005:48,11:04:1701005:6,11:04:1701005:73,11:04:1701005:74,11:04:1701005:75,11:04:1701005:8,11:04:1701005</w:t>
      </w:r>
      <w:proofErr w:type="gramEnd"/>
      <w:r w:rsidR="009D19DA" w:rsidRPr="009D19D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D19DA" w:rsidRPr="009D19DA">
        <w:rPr>
          <w:rFonts w:ascii="Times New Roman" w:hAnsi="Times New Roman" w:cs="Times New Roman"/>
          <w:sz w:val="28"/>
          <w:szCs w:val="28"/>
        </w:rPr>
        <w:t>9,11:04:0000000:559,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площадью </w:t>
      </w:r>
      <w:r w:rsidR="003A669B">
        <w:rPr>
          <w:rFonts w:ascii="Times New Roman" w:hAnsi="Times New Roman" w:cs="Times New Roman"/>
          <w:sz w:val="28"/>
          <w:szCs w:val="28"/>
        </w:rPr>
        <w:t>4528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2 КТП №1706 с. Зеленец</w:t>
      </w:r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земель, расположенных </w:t>
      </w:r>
      <w:r w:rsidRPr="00BE0924">
        <w:rPr>
          <w:rFonts w:ascii="Times New Roman" w:hAnsi="Times New Roman" w:cs="Times New Roman"/>
          <w:sz w:val="28"/>
          <w:szCs w:val="28"/>
        </w:rPr>
        <w:t xml:space="preserve">в кадастровых кварталах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11:04:3601001</w:t>
      </w:r>
      <w:r w:rsidRPr="00BE0924">
        <w:rPr>
          <w:rFonts w:ascii="Times New Roman" w:hAnsi="Times New Roman" w:cs="Times New Roman"/>
          <w:sz w:val="28"/>
          <w:szCs w:val="28"/>
        </w:rPr>
        <w:t xml:space="preserve">,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11:04:3601002</w:t>
      </w:r>
      <w:r w:rsidRPr="00BE0924">
        <w:rPr>
          <w:rFonts w:ascii="Times New Roman" w:hAnsi="Times New Roman" w:cs="Times New Roman"/>
          <w:sz w:val="28"/>
          <w:szCs w:val="28"/>
        </w:rPr>
        <w:t xml:space="preserve"> 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с кадастровыми номерами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11:04:3601001:142,11:04:3601001:15,11:04:3601001:151,11:04:3601001:17,11:04:3601001:188,11:04:3601001:189,11:04:3601001:190,11:04:3601001:25,11:04:3601001:255,11:04:3601001:256,11:04:3601001:26,11:04:3601001:27,11:04:3601001:28,11:04:3601001</w:t>
      </w:r>
      <w:proofErr w:type="gramEnd"/>
      <w:r w:rsidR="00BE0924" w:rsidRPr="00BE092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E0924" w:rsidRPr="00BE0924">
        <w:rPr>
          <w:rFonts w:ascii="Times New Roman" w:hAnsi="Times New Roman" w:cs="Times New Roman"/>
          <w:sz w:val="28"/>
          <w:szCs w:val="28"/>
        </w:rPr>
        <w:t>29,11:04:3601001:30,11:04:3601002:10,11:04:3601002:100,11:04:3601002:12,11:04:3601002:122,11:04:3601002:123,11:04:3601002:124,11:04:3601002:125,11:04:3601002:126,11:04:3601002:128,11:04:3601002:130,11:04:3601002:164,11:04:3601002:178,11:04:3601002:19,11:04:3601002:22,11:04:3601002:24,11:04:3601002:25,11:04:3601002:26,11:04:3601002:262,11:04:3601002</w:t>
      </w:r>
      <w:proofErr w:type="gramEnd"/>
      <w:r w:rsidR="00BE0924" w:rsidRPr="00BE092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E0924" w:rsidRPr="00BE0924">
        <w:rPr>
          <w:rFonts w:ascii="Times New Roman" w:hAnsi="Times New Roman" w:cs="Times New Roman"/>
          <w:sz w:val="28"/>
          <w:szCs w:val="28"/>
        </w:rPr>
        <w:t>265,11:04:3601002:27,11:04:3601002:275,11:04:3601002:28,11:04:3601002:30,11:04:3601002:33,11:04:3601002:34,11:04:3601002:35,11:04:3601002:36,11:04:3601002:37,11:04:3601002:397,11:04:3601002:6,11:04:3601002:67,11:04:3601002:7,11:04:0301001:594,11:04:0000000:605,11:04:3601002:97,11:04:3601002:66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9242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2 ТП №1707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BE0924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11:04:3601004</w:t>
      </w:r>
      <w:r w:rsidRPr="00BE0924">
        <w:rPr>
          <w:rFonts w:ascii="Times New Roman" w:hAnsi="Times New Roman" w:cs="Times New Roman"/>
          <w:sz w:val="28"/>
          <w:szCs w:val="28"/>
        </w:rPr>
        <w:t xml:space="preserve">,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11:04:5702001</w:t>
      </w:r>
      <w:r w:rsidRPr="00BE0924">
        <w:rPr>
          <w:rFonts w:ascii="Times New Roman" w:hAnsi="Times New Roman" w:cs="Times New Roman"/>
          <w:sz w:val="28"/>
          <w:szCs w:val="28"/>
        </w:rPr>
        <w:t xml:space="preserve"> 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с кадастровыми номерами </w:t>
      </w:r>
      <w:r w:rsidR="00BE0924" w:rsidRPr="00BE0924">
        <w:rPr>
          <w:rFonts w:ascii="Times New Roman" w:hAnsi="Times New Roman" w:cs="Times New Roman"/>
          <w:sz w:val="28"/>
          <w:szCs w:val="28"/>
        </w:rPr>
        <w:t>11:04:3601004:21,11:04:3601004:230,11:04:3601004:240,11:04:3601004:243,11:04:3601004:246,11:04:3601004:249,11:04:3601004:320,11:04:3601004:323,11:04:3601004:337,11:04:3601004:340,11:04:3601004:58,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4071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1 КТП №1708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Пешкопиян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621E61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621E61" w:rsidRPr="00621E61">
        <w:rPr>
          <w:rFonts w:ascii="Times New Roman" w:hAnsi="Times New Roman" w:cs="Times New Roman"/>
          <w:sz w:val="28"/>
          <w:szCs w:val="28"/>
        </w:rPr>
        <w:t>11:04:3601004</w:t>
      </w:r>
      <w:r w:rsidRPr="00621E61">
        <w:rPr>
          <w:rFonts w:ascii="Times New Roman" w:hAnsi="Times New Roman" w:cs="Times New Roman"/>
          <w:sz w:val="28"/>
          <w:szCs w:val="28"/>
        </w:rPr>
        <w:t xml:space="preserve">, 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11:04:5702001 </w:t>
      </w:r>
      <w:r w:rsidRPr="00621E61">
        <w:rPr>
          <w:rFonts w:ascii="Times New Roman" w:hAnsi="Times New Roman" w:cs="Times New Roman"/>
          <w:sz w:val="28"/>
          <w:szCs w:val="28"/>
        </w:rPr>
        <w:t>и земел</w:t>
      </w:r>
      <w:r>
        <w:rPr>
          <w:rFonts w:ascii="Times New Roman" w:hAnsi="Times New Roman" w:cs="Times New Roman"/>
          <w:sz w:val="28"/>
          <w:szCs w:val="28"/>
        </w:rPr>
        <w:t xml:space="preserve">ьных участков с кадастровыми номерами </w:t>
      </w:r>
      <w:r w:rsidR="00683F8D" w:rsidRPr="00683F8D">
        <w:rPr>
          <w:rFonts w:ascii="Times New Roman" w:hAnsi="Times New Roman" w:cs="Times New Roman"/>
          <w:sz w:val="28"/>
          <w:szCs w:val="28"/>
        </w:rPr>
        <w:t>11:04:3601004:22,11:04:3601004:222,11:04:3601004:24,11:04:3601004:257,11:04:3601004:29,11:04:3601004:312,11:04:3601004:321,11:04:3601004:326,11:04:3601004:327,11:04:3601004:33,11:04:3601004:332,11:04:3601004:334,11:04:3601004:342,11:04:3601004</w:t>
      </w:r>
      <w:proofErr w:type="gramEnd"/>
      <w:r w:rsidR="00683F8D" w:rsidRPr="00683F8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83F8D" w:rsidRPr="00683F8D">
        <w:rPr>
          <w:rFonts w:ascii="Times New Roman" w:hAnsi="Times New Roman" w:cs="Times New Roman"/>
          <w:sz w:val="28"/>
          <w:szCs w:val="28"/>
        </w:rPr>
        <w:t>37,11:04:3601004:40,11:04:3601004:43,11:04:3601004:44,11:04:3601004:464,11:04:3601004:49,11:04:3601004:50,11:04:3601004:53,11:04:5702001:16,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8273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2 от КТП №1708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Пешкопиян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3C1A" w:rsidRPr="00633C1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11:04:3601001 и земельном участке с кадастровым номером 11:04:3601001:231</w:t>
      </w:r>
      <w:r w:rsidR="00633C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5750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3 КТП №1708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Пешкопиян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744343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744343" w:rsidRPr="00744343">
        <w:rPr>
          <w:rFonts w:ascii="Times New Roman" w:hAnsi="Times New Roman" w:cs="Times New Roman"/>
          <w:sz w:val="28"/>
          <w:szCs w:val="28"/>
        </w:rPr>
        <w:t>11:04:3601004</w:t>
      </w:r>
      <w:r w:rsidRPr="00744343">
        <w:rPr>
          <w:rFonts w:ascii="Times New Roman" w:hAnsi="Times New Roman" w:cs="Times New Roman"/>
          <w:sz w:val="28"/>
          <w:szCs w:val="28"/>
        </w:rPr>
        <w:t xml:space="preserve">, </w:t>
      </w:r>
      <w:r w:rsidR="00744343" w:rsidRPr="00744343">
        <w:rPr>
          <w:rFonts w:ascii="Times New Roman" w:hAnsi="Times New Roman" w:cs="Times New Roman"/>
          <w:sz w:val="28"/>
          <w:szCs w:val="28"/>
        </w:rPr>
        <w:t>11:04:5702001</w:t>
      </w:r>
      <w:r w:rsidRPr="00744343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744343" w:rsidRPr="00744343">
        <w:rPr>
          <w:rFonts w:ascii="Times New Roman" w:hAnsi="Times New Roman" w:cs="Times New Roman"/>
          <w:sz w:val="28"/>
          <w:szCs w:val="28"/>
        </w:rPr>
        <w:t>11:04:5702001:26</w:t>
      </w:r>
      <w:r w:rsidRPr="00744343">
        <w:rPr>
          <w:rFonts w:ascii="Times New Roman" w:hAnsi="Times New Roman" w:cs="Times New Roman"/>
          <w:sz w:val="28"/>
          <w:szCs w:val="28"/>
        </w:rPr>
        <w:t xml:space="preserve">, </w:t>
      </w:r>
      <w:r w:rsidR="00744343" w:rsidRPr="00744343">
        <w:rPr>
          <w:rFonts w:ascii="Times New Roman" w:hAnsi="Times New Roman" w:cs="Times New Roman"/>
          <w:sz w:val="28"/>
          <w:szCs w:val="28"/>
        </w:rPr>
        <w:t>11:04:5702001:6</w:t>
      </w:r>
      <w:r w:rsidRPr="00744343">
        <w:rPr>
          <w:rFonts w:ascii="Times New Roman" w:hAnsi="Times New Roman" w:cs="Times New Roman"/>
          <w:sz w:val="28"/>
          <w:szCs w:val="28"/>
        </w:rPr>
        <w:t>,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3980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4 КТП №1708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A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50C13" w:rsidRPr="00C50C13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11:04:3601001 и земельном участке с кадастровым номером 11:04:3601001:231,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 w:rsidRPr="003A669B">
        <w:rPr>
          <w:rFonts w:ascii="Times New Roman" w:hAnsi="Times New Roman" w:cs="Times New Roman"/>
          <w:sz w:val="28"/>
          <w:szCs w:val="28"/>
        </w:rPr>
        <w:t>1175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1 КТП №1716 «Дальняя»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D801F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1A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417E" w:rsidRPr="00B5417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17E" w:rsidRPr="00B5417E">
        <w:rPr>
          <w:rFonts w:ascii="Times New Roman" w:hAnsi="Times New Roman" w:cs="Times New Roman"/>
          <w:sz w:val="28"/>
          <w:szCs w:val="28"/>
        </w:rPr>
        <w:t>11:04:3601001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B5417E" w:rsidRPr="00B5417E">
        <w:rPr>
          <w:rFonts w:ascii="Times New Roman" w:hAnsi="Times New Roman" w:cs="Times New Roman"/>
          <w:sz w:val="28"/>
          <w:szCs w:val="28"/>
        </w:rPr>
        <w:t>11:04:3601001:117,11:04:3601001:118,11:04:3601001:119,11:04:3601001:120,11:04:3601001:122,11:04:3601001:185,11:04:3601001:21,11:04:3601001:22,11:04:3601001:237,11:04:3601001:244,11:04:3601001:245,11:04:3601001:377,11:04:3601001:5,11:04:3601001:7,11:04:3601001</w:t>
      </w:r>
      <w:proofErr w:type="gramEnd"/>
      <w:r w:rsidR="00B5417E" w:rsidRPr="00B5417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5417E" w:rsidRPr="00B5417E">
        <w:rPr>
          <w:rFonts w:ascii="Times New Roman" w:hAnsi="Times New Roman" w:cs="Times New Roman"/>
          <w:sz w:val="28"/>
          <w:szCs w:val="28"/>
        </w:rPr>
        <w:t>86,11:04:3601001:88,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>
        <w:rPr>
          <w:rFonts w:ascii="Times New Roman" w:hAnsi="Times New Roman" w:cs="Times New Roman"/>
          <w:sz w:val="28"/>
          <w:szCs w:val="28"/>
        </w:rPr>
        <w:t>2864</w:t>
      </w:r>
      <w:r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2 КТП №1716 «Дальняя»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D801FF" w:rsidRDefault="00631A9E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="00D801FF">
        <w:rPr>
          <w:rFonts w:ascii="Times New Roman" w:hAnsi="Times New Roman" w:cs="Times New Roman"/>
          <w:sz w:val="28"/>
          <w:szCs w:val="28"/>
        </w:rPr>
        <w:t xml:space="preserve">) </w:t>
      </w:r>
      <w:r w:rsidR="00B5417E" w:rsidRPr="00B5417E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11:04:3601001</w:t>
      </w:r>
      <w:r w:rsidR="00D801FF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B5417E" w:rsidRPr="00B5417E">
        <w:rPr>
          <w:rFonts w:ascii="Times New Roman" w:hAnsi="Times New Roman" w:cs="Times New Roman"/>
          <w:sz w:val="28"/>
          <w:szCs w:val="28"/>
        </w:rPr>
        <w:t>11:04:3601001:124,11:04:3601001:126,11:04:3601001:131,11:04:3601001:136,11:04:3601001:194,11:04:3601001:224,11:04:3601001:230,11:04:3601001:233,11:04:3601001:238,11:04:3601001:247,11:04:3601001:248,11:04:3601001:32,11:04:3601001:34,11:04:3601001:371,11:04:3601001</w:t>
      </w:r>
      <w:proofErr w:type="gramEnd"/>
      <w:r w:rsidR="00B5417E" w:rsidRPr="00B5417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5417E" w:rsidRPr="00B5417E">
        <w:rPr>
          <w:rFonts w:ascii="Times New Roman" w:hAnsi="Times New Roman" w:cs="Times New Roman"/>
          <w:sz w:val="28"/>
          <w:szCs w:val="28"/>
        </w:rPr>
        <w:t>372,11:04:3601001:44,</w:t>
      </w:r>
      <w:r w:rsidR="00D801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669B">
        <w:rPr>
          <w:rFonts w:ascii="Times New Roman" w:hAnsi="Times New Roman" w:cs="Times New Roman"/>
          <w:sz w:val="28"/>
          <w:szCs w:val="28"/>
        </w:rPr>
        <w:t>2853</w:t>
      </w:r>
      <w:r w:rsidR="00D801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хозяйства:</w:t>
      </w:r>
      <w:proofErr w:type="gramEnd"/>
      <w:r w:rsidR="00D80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669B" w:rsidRPr="003A669B">
        <w:rPr>
          <w:rFonts w:ascii="Times New Roman" w:hAnsi="Times New Roman" w:cs="Times New Roman"/>
          <w:sz w:val="28"/>
          <w:szCs w:val="28"/>
        </w:rPr>
        <w:t xml:space="preserve"> ф. 3 КТП №1716 «Дальняя» д. </w:t>
      </w:r>
      <w:proofErr w:type="spellStart"/>
      <w:r w:rsidR="003A669B" w:rsidRPr="003A669B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 w:rsidR="00D801FF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1A9E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631A9E">
        <w:rPr>
          <w:rFonts w:ascii="Times New Roman" w:hAnsi="Times New Roman" w:cs="Times New Roman"/>
          <w:sz w:val="28"/>
          <w:szCs w:val="28"/>
        </w:rPr>
        <w:t>:/</w:t>
      </w:r>
      <w:r w:rsidR="00631A9E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«Сыктывдинский» (</w:t>
      </w:r>
      <w:r w:rsidR="00631A9E" w:rsidRPr="0058488B">
        <w:rPr>
          <w:rFonts w:ascii="Times New Roman" w:hAnsi="Times New Roman" w:cs="Times New Roman"/>
          <w:sz w:val="28"/>
          <w:szCs w:val="28"/>
        </w:rPr>
        <w:t>https:syktyvdin.gosuslugi.ru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</w:t>
      </w:r>
      <w:r w:rsidR="00631A9E">
        <w:rPr>
          <w:rFonts w:ascii="Times New Roman" w:hAnsi="Times New Roman" w:cs="Times New Roman"/>
          <w:sz w:val="28"/>
          <w:szCs w:val="28"/>
        </w:rPr>
        <w:t>Главная – Деятельность – Направление деятельности - Градостроительство – Публичные сервитуты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  <w:r w:rsidRPr="00D6448A">
        <w:rPr>
          <w:sz w:val="28"/>
          <w:szCs w:val="28"/>
        </w:rPr>
        <w:t>1.Д</w:t>
      </w:r>
      <w:r w:rsidRPr="00D801FF">
        <w:rPr>
          <w:sz w:val="28"/>
          <w:szCs w:val="28"/>
        </w:rPr>
        <w:t xml:space="preserve">оверенность № </w:t>
      </w:r>
      <w:r w:rsidR="00D801FF" w:rsidRPr="00D801FF">
        <w:rPr>
          <w:sz w:val="28"/>
          <w:szCs w:val="28"/>
        </w:rPr>
        <w:t>41-23</w:t>
      </w:r>
      <w:r w:rsidRPr="00D801FF">
        <w:rPr>
          <w:sz w:val="28"/>
          <w:szCs w:val="28"/>
        </w:rPr>
        <w:t xml:space="preserve"> от 2</w:t>
      </w:r>
      <w:r w:rsidR="00D801FF" w:rsidRPr="00D801FF">
        <w:rPr>
          <w:sz w:val="28"/>
          <w:szCs w:val="28"/>
        </w:rPr>
        <w:t>8</w:t>
      </w:r>
      <w:r w:rsidRPr="00D801FF">
        <w:rPr>
          <w:sz w:val="28"/>
          <w:szCs w:val="28"/>
        </w:rPr>
        <w:t>.0</w:t>
      </w:r>
      <w:r w:rsidR="00D801FF" w:rsidRPr="00D801FF">
        <w:rPr>
          <w:sz w:val="28"/>
          <w:szCs w:val="28"/>
        </w:rPr>
        <w:t>2.2023</w:t>
      </w:r>
      <w:r w:rsidRPr="00D801FF">
        <w:rPr>
          <w:sz w:val="28"/>
          <w:szCs w:val="28"/>
        </w:rPr>
        <w:t xml:space="preserve"> г.</w:t>
      </w:r>
      <w:r w:rsidR="008F632F" w:rsidRPr="008F632F">
        <w:rPr>
          <w:color w:val="000000"/>
        </w:rPr>
        <w:t xml:space="preserve"> </w:t>
      </w:r>
    </w:p>
    <w:p w:rsidR="00447E92" w:rsidRPr="00D6448A" w:rsidRDefault="00447E92" w:rsidP="00447E92">
      <w:pPr>
        <w:pStyle w:val="ConsPlusNormal"/>
        <w:jc w:val="both"/>
        <w:rPr>
          <w:b/>
          <w:sz w:val="28"/>
          <w:szCs w:val="28"/>
        </w:rPr>
      </w:pPr>
      <w:r w:rsidRPr="00D6448A">
        <w:rPr>
          <w:sz w:val="28"/>
          <w:szCs w:val="28"/>
        </w:rPr>
        <w:t>2. Балансовая справка № 010-35/</w:t>
      </w:r>
      <w:r w:rsidR="009142BB" w:rsidRPr="00D6448A">
        <w:rPr>
          <w:sz w:val="28"/>
          <w:szCs w:val="28"/>
        </w:rPr>
        <w:t>85</w:t>
      </w:r>
      <w:r w:rsidRPr="00D6448A">
        <w:rPr>
          <w:sz w:val="28"/>
          <w:szCs w:val="28"/>
        </w:rPr>
        <w:t xml:space="preserve"> от 2</w:t>
      </w:r>
      <w:r w:rsidR="009142BB" w:rsidRPr="00D6448A">
        <w:rPr>
          <w:sz w:val="28"/>
          <w:szCs w:val="28"/>
        </w:rPr>
        <w:t>1.01</w:t>
      </w:r>
      <w:r w:rsidRPr="00D6448A">
        <w:rPr>
          <w:sz w:val="28"/>
          <w:szCs w:val="28"/>
        </w:rPr>
        <w:t>.</w:t>
      </w:r>
      <w:r w:rsidR="009142BB" w:rsidRPr="00D6448A">
        <w:rPr>
          <w:sz w:val="28"/>
          <w:szCs w:val="28"/>
        </w:rPr>
        <w:t>2022</w:t>
      </w:r>
      <w:r w:rsidRPr="00D6448A">
        <w:rPr>
          <w:sz w:val="28"/>
          <w:szCs w:val="28"/>
        </w:rPr>
        <w:t xml:space="preserve"> г.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</w:p>
    <w:p w:rsidR="00044BA4" w:rsidRDefault="00146E49">
      <w:r>
        <w:t xml:space="preserve"> </w:t>
      </w:r>
      <w:r w:rsidR="006C5D6E">
        <w:t xml:space="preserve">  </w:t>
      </w:r>
    </w:p>
    <w:sectPr w:rsidR="00044BA4" w:rsidSect="00D87EF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5E8"/>
    <w:rsid w:val="00031F4D"/>
    <w:rsid w:val="00037145"/>
    <w:rsid w:val="00044BA4"/>
    <w:rsid w:val="0005453C"/>
    <w:rsid w:val="000563C0"/>
    <w:rsid w:val="00062C24"/>
    <w:rsid w:val="00070F90"/>
    <w:rsid w:val="000762C9"/>
    <w:rsid w:val="000B0B73"/>
    <w:rsid w:val="000C7253"/>
    <w:rsid w:val="000D0F3B"/>
    <w:rsid w:val="000D3A1D"/>
    <w:rsid w:val="000D5221"/>
    <w:rsid w:val="00105602"/>
    <w:rsid w:val="001056AF"/>
    <w:rsid w:val="00114751"/>
    <w:rsid w:val="00120C19"/>
    <w:rsid w:val="00146E49"/>
    <w:rsid w:val="00154308"/>
    <w:rsid w:val="0016158B"/>
    <w:rsid w:val="00163BAA"/>
    <w:rsid w:val="001827F2"/>
    <w:rsid w:val="00187E0E"/>
    <w:rsid w:val="001A57C4"/>
    <w:rsid w:val="001A6C0C"/>
    <w:rsid w:val="001E2F9E"/>
    <w:rsid w:val="001F2B9F"/>
    <w:rsid w:val="001F7222"/>
    <w:rsid w:val="0022553E"/>
    <w:rsid w:val="00256DC9"/>
    <w:rsid w:val="00275CA4"/>
    <w:rsid w:val="0029453E"/>
    <w:rsid w:val="0029749B"/>
    <w:rsid w:val="002A3545"/>
    <w:rsid w:val="002B25E8"/>
    <w:rsid w:val="002E2B2C"/>
    <w:rsid w:val="00320137"/>
    <w:rsid w:val="00331625"/>
    <w:rsid w:val="00331EF2"/>
    <w:rsid w:val="003547E9"/>
    <w:rsid w:val="00360C89"/>
    <w:rsid w:val="003804FC"/>
    <w:rsid w:val="003912F3"/>
    <w:rsid w:val="003A4A66"/>
    <w:rsid w:val="003A669B"/>
    <w:rsid w:val="003F676A"/>
    <w:rsid w:val="00403539"/>
    <w:rsid w:val="00403680"/>
    <w:rsid w:val="004105B6"/>
    <w:rsid w:val="00411BCD"/>
    <w:rsid w:val="004238A1"/>
    <w:rsid w:val="004303E2"/>
    <w:rsid w:val="00446C12"/>
    <w:rsid w:val="00447E92"/>
    <w:rsid w:val="00457473"/>
    <w:rsid w:val="00463504"/>
    <w:rsid w:val="0047129C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2C9E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1E61"/>
    <w:rsid w:val="006221AA"/>
    <w:rsid w:val="00631A9E"/>
    <w:rsid w:val="00633C1A"/>
    <w:rsid w:val="00635307"/>
    <w:rsid w:val="006508B8"/>
    <w:rsid w:val="006514DE"/>
    <w:rsid w:val="00670B15"/>
    <w:rsid w:val="00674698"/>
    <w:rsid w:val="00683AB1"/>
    <w:rsid w:val="00683F8D"/>
    <w:rsid w:val="006935F8"/>
    <w:rsid w:val="006C4A2B"/>
    <w:rsid w:val="006C5D6E"/>
    <w:rsid w:val="006E5EA5"/>
    <w:rsid w:val="006F0C70"/>
    <w:rsid w:val="006F361B"/>
    <w:rsid w:val="0071364A"/>
    <w:rsid w:val="00715D1C"/>
    <w:rsid w:val="0073163D"/>
    <w:rsid w:val="00744343"/>
    <w:rsid w:val="00764864"/>
    <w:rsid w:val="007A372F"/>
    <w:rsid w:val="007B031E"/>
    <w:rsid w:val="007C5B7E"/>
    <w:rsid w:val="007E61BE"/>
    <w:rsid w:val="0080321E"/>
    <w:rsid w:val="00807627"/>
    <w:rsid w:val="0081730D"/>
    <w:rsid w:val="00833D2E"/>
    <w:rsid w:val="00856BF7"/>
    <w:rsid w:val="008736DD"/>
    <w:rsid w:val="008864EB"/>
    <w:rsid w:val="0088761A"/>
    <w:rsid w:val="00897796"/>
    <w:rsid w:val="00897D18"/>
    <w:rsid w:val="008A5F03"/>
    <w:rsid w:val="008C32D7"/>
    <w:rsid w:val="008D5331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6960"/>
    <w:rsid w:val="009C78C7"/>
    <w:rsid w:val="009D19DA"/>
    <w:rsid w:val="009D388E"/>
    <w:rsid w:val="009E53FA"/>
    <w:rsid w:val="009F1382"/>
    <w:rsid w:val="00A620FF"/>
    <w:rsid w:val="00A62A8A"/>
    <w:rsid w:val="00A63706"/>
    <w:rsid w:val="00A7618A"/>
    <w:rsid w:val="00A92DA1"/>
    <w:rsid w:val="00A969D4"/>
    <w:rsid w:val="00AA7F1D"/>
    <w:rsid w:val="00AB6455"/>
    <w:rsid w:val="00AE31E6"/>
    <w:rsid w:val="00AF6302"/>
    <w:rsid w:val="00B058B7"/>
    <w:rsid w:val="00B05E42"/>
    <w:rsid w:val="00B13503"/>
    <w:rsid w:val="00B17F9C"/>
    <w:rsid w:val="00B436DF"/>
    <w:rsid w:val="00B53FF8"/>
    <w:rsid w:val="00B5417E"/>
    <w:rsid w:val="00B70543"/>
    <w:rsid w:val="00B72A9D"/>
    <w:rsid w:val="00B7373E"/>
    <w:rsid w:val="00B750D5"/>
    <w:rsid w:val="00B76A0F"/>
    <w:rsid w:val="00B96AF4"/>
    <w:rsid w:val="00BD5CA6"/>
    <w:rsid w:val="00BE0880"/>
    <w:rsid w:val="00BE0924"/>
    <w:rsid w:val="00BE1BC7"/>
    <w:rsid w:val="00BF401B"/>
    <w:rsid w:val="00C126C6"/>
    <w:rsid w:val="00C12A3C"/>
    <w:rsid w:val="00C50C13"/>
    <w:rsid w:val="00C80AEB"/>
    <w:rsid w:val="00C81E5E"/>
    <w:rsid w:val="00C913A6"/>
    <w:rsid w:val="00C9369F"/>
    <w:rsid w:val="00CB258A"/>
    <w:rsid w:val="00CB2AA7"/>
    <w:rsid w:val="00CB3D1A"/>
    <w:rsid w:val="00CB510E"/>
    <w:rsid w:val="00D112DC"/>
    <w:rsid w:val="00D118FD"/>
    <w:rsid w:val="00D23BDA"/>
    <w:rsid w:val="00D30C63"/>
    <w:rsid w:val="00D455A2"/>
    <w:rsid w:val="00D6448A"/>
    <w:rsid w:val="00D714A9"/>
    <w:rsid w:val="00D77385"/>
    <w:rsid w:val="00D801FF"/>
    <w:rsid w:val="00D87EF7"/>
    <w:rsid w:val="00DD0294"/>
    <w:rsid w:val="00E258DE"/>
    <w:rsid w:val="00E26BED"/>
    <w:rsid w:val="00E56C16"/>
    <w:rsid w:val="00E76A63"/>
    <w:rsid w:val="00E825AE"/>
    <w:rsid w:val="00E8482E"/>
    <w:rsid w:val="00E912DD"/>
    <w:rsid w:val="00E95B8F"/>
    <w:rsid w:val="00EB4B94"/>
    <w:rsid w:val="00EC6188"/>
    <w:rsid w:val="00EC7308"/>
    <w:rsid w:val="00F02DCD"/>
    <w:rsid w:val="00F07D6D"/>
    <w:rsid w:val="00F10B7B"/>
    <w:rsid w:val="00F27DD9"/>
    <w:rsid w:val="00F75E24"/>
    <w:rsid w:val="00F83C17"/>
    <w:rsid w:val="00FA298C"/>
    <w:rsid w:val="00FB2686"/>
    <w:rsid w:val="00FB5360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8AA0-145B-4F74-B22B-C9D8FA77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69</cp:revision>
  <cp:lastPrinted>2023-03-14T10:06:00Z</cp:lastPrinted>
  <dcterms:created xsi:type="dcterms:W3CDTF">2022-10-14T11:37:00Z</dcterms:created>
  <dcterms:modified xsi:type="dcterms:W3CDTF">2023-03-14T11:32:00Z</dcterms:modified>
</cp:coreProperties>
</file>